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6D" w:rsidRPr="0041566C" w:rsidRDefault="008F6A6D" w:rsidP="00172C26">
      <w:pPr>
        <w:pStyle w:val="1"/>
        <w:rPr>
          <w:shadow/>
          <w:sz w:val="24"/>
          <w:szCs w:val="24"/>
        </w:rPr>
      </w:pPr>
      <w:r w:rsidRPr="0041566C">
        <w:rPr>
          <w:shadow/>
          <w:sz w:val="24"/>
          <w:szCs w:val="24"/>
        </w:rPr>
        <w:t>УПРАВЛЕНИЕ ОБРАЗОВАНИЯ</w:t>
      </w:r>
    </w:p>
    <w:p w:rsidR="008F6A6D" w:rsidRPr="0041566C" w:rsidRDefault="008F6A6D" w:rsidP="00172C26">
      <w:pPr>
        <w:pStyle w:val="1"/>
        <w:rPr>
          <w:shadow/>
          <w:sz w:val="24"/>
          <w:szCs w:val="24"/>
        </w:rPr>
      </w:pPr>
      <w:r w:rsidRPr="0041566C">
        <w:rPr>
          <w:shadow/>
          <w:sz w:val="24"/>
          <w:szCs w:val="24"/>
        </w:rPr>
        <w:t>Администрации местного самоуправления Моздокского района</w:t>
      </w:r>
    </w:p>
    <w:p w:rsidR="008F6A6D" w:rsidRPr="0041566C" w:rsidRDefault="006712C9" w:rsidP="00172C26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41566C">
        <w:rPr>
          <w:b/>
          <w:sz w:val="24"/>
          <w:szCs w:val="24"/>
          <w:lang w:val="en-US" w:eastAsia="en-US"/>
        </w:rPr>
        <w:pict>
          <v:line id="_x0000_s1026" style="position:absolute;left:0;text-align:left;z-index:251658240" from="1.5pt,8.6pt" to="469.5pt,8.6pt" strokeweight="4.5pt">
            <v:stroke linestyle="thickThin"/>
          </v:line>
        </w:pict>
      </w:r>
    </w:p>
    <w:p w:rsidR="00FC127D" w:rsidRPr="0041566C" w:rsidRDefault="008F6A6D" w:rsidP="00851258">
      <w:pPr>
        <w:pStyle w:val="a3"/>
        <w:tabs>
          <w:tab w:val="left" w:pos="708"/>
        </w:tabs>
        <w:jc w:val="center"/>
        <w:rPr>
          <w:sz w:val="24"/>
          <w:szCs w:val="24"/>
        </w:rPr>
      </w:pPr>
      <w:r w:rsidRPr="0041566C">
        <w:rPr>
          <w:szCs w:val="24"/>
        </w:rPr>
        <w:t xml:space="preserve">363700, РСО-Алания, г. Моздок, ул. Кирова, 20                тел/факс 3-24-37 </w:t>
      </w:r>
      <w:r w:rsidRPr="0041566C">
        <w:rPr>
          <w:szCs w:val="24"/>
          <w:lang w:val="en-US"/>
        </w:rPr>
        <w:t>E</w:t>
      </w:r>
      <w:r w:rsidRPr="0041566C">
        <w:rPr>
          <w:szCs w:val="24"/>
        </w:rPr>
        <w:t>-</w:t>
      </w:r>
      <w:r w:rsidRPr="0041566C">
        <w:rPr>
          <w:szCs w:val="24"/>
          <w:lang w:val="en-US"/>
        </w:rPr>
        <w:t>mail</w:t>
      </w:r>
      <w:r w:rsidRPr="0041566C">
        <w:rPr>
          <w:szCs w:val="24"/>
        </w:rPr>
        <w:t xml:space="preserve">: </w:t>
      </w:r>
      <w:hyperlink r:id="rId5" w:history="1">
        <w:r w:rsidR="00851258" w:rsidRPr="0041566C">
          <w:rPr>
            <w:rStyle w:val="a6"/>
            <w:szCs w:val="24"/>
            <w:lang w:val="en-US"/>
          </w:rPr>
          <w:t>ruoams</w:t>
        </w:r>
        <w:r w:rsidR="00851258" w:rsidRPr="0041566C">
          <w:rPr>
            <w:rStyle w:val="a6"/>
            <w:szCs w:val="24"/>
          </w:rPr>
          <w:t>-</w:t>
        </w:r>
        <w:r w:rsidR="00851258" w:rsidRPr="0041566C">
          <w:rPr>
            <w:rStyle w:val="a6"/>
            <w:szCs w:val="24"/>
            <w:lang w:val="en-US"/>
          </w:rPr>
          <w:t>mozdok</w:t>
        </w:r>
        <w:r w:rsidR="00851258" w:rsidRPr="0041566C">
          <w:rPr>
            <w:rStyle w:val="a6"/>
            <w:szCs w:val="24"/>
          </w:rPr>
          <w:t>@</w:t>
        </w:r>
        <w:r w:rsidR="00851258" w:rsidRPr="0041566C">
          <w:rPr>
            <w:rStyle w:val="a6"/>
            <w:szCs w:val="24"/>
            <w:lang w:val="en-US"/>
          </w:rPr>
          <w:t>mail</w:t>
        </w:r>
        <w:r w:rsidR="00851258" w:rsidRPr="0041566C">
          <w:rPr>
            <w:rStyle w:val="a6"/>
            <w:szCs w:val="24"/>
          </w:rPr>
          <w:t>.</w:t>
        </w:r>
        <w:r w:rsidR="00851258" w:rsidRPr="0041566C">
          <w:rPr>
            <w:rStyle w:val="a6"/>
            <w:szCs w:val="24"/>
            <w:lang w:val="en-US"/>
          </w:rPr>
          <w:t>ru</w:t>
        </w:r>
      </w:hyperlink>
      <w:r w:rsidR="00851258" w:rsidRPr="0041566C">
        <w:rPr>
          <w:sz w:val="24"/>
          <w:szCs w:val="24"/>
        </w:rPr>
        <w:br/>
      </w:r>
    </w:p>
    <w:p w:rsidR="00FC127D" w:rsidRPr="0041566C" w:rsidRDefault="00FC127D" w:rsidP="00FC12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566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1566C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8F6A6D" w:rsidRPr="0041566C" w:rsidRDefault="008A729C" w:rsidP="00D870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566C">
        <w:rPr>
          <w:rFonts w:ascii="Times New Roman" w:hAnsi="Times New Roman" w:cs="Times New Roman"/>
          <w:sz w:val="24"/>
          <w:szCs w:val="24"/>
        </w:rPr>
        <w:t xml:space="preserve">      </w:t>
      </w:r>
      <w:r w:rsidR="0041566C">
        <w:rPr>
          <w:rFonts w:ascii="Times New Roman" w:hAnsi="Times New Roman" w:cs="Times New Roman"/>
          <w:sz w:val="24"/>
          <w:szCs w:val="24"/>
        </w:rPr>
        <w:t>25 декабря 2024</w:t>
      </w:r>
      <w:r w:rsidR="006462D9" w:rsidRPr="0041566C">
        <w:rPr>
          <w:rFonts w:ascii="Times New Roman" w:hAnsi="Times New Roman" w:cs="Times New Roman"/>
          <w:sz w:val="24"/>
          <w:szCs w:val="24"/>
        </w:rPr>
        <w:t xml:space="preserve"> </w:t>
      </w:r>
      <w:r w:rsidR="006462D9" w:rsidRPr="0041566C">
        <w:rPr>
          <w:rFonts w:ascii="Times New Roman" w:hAnsi="Times New Roman" w:cs="Times New Roman"/>
          <w:sz w:val="24"/>
          <w:szCs w:val="24"/>
        </w:rPr>
        <w:tab/>
      </w:r>
      <w:r w:rsidR="006462D9" w:rsidRPr="0041566C">
        <w:rPr>
          <w:rFonts w:ascii="Times New Roman" w:hAnsi="Times New Roman" w:cs="Times New Roman"/>
          <w:sz w:val="24"/>
          <w:szCs w:val="24"/>
        </w:rPr>
        <w:tab/>
      </w:r>
      <w:r w:rsidR="006462D9" w:rsidRPr="0041566C">
        <w:rPr>
          <w:rFonts w:ascii="Times New Roman" w:hAnsi="Times New Roman" w:cs="Times New Roman"/>
          <w:sz w:val="24"/>
          <w:szCs w:val="24"/>
        </w:rPr>
        <w:tab/>
      </w:r>
      <w:r w:rsidR="006462D9" w:rsidRPr="0041566C">
        <w:rPr>
          <w:rFonts w:ascii="Times New Roman" w:hAnsi="Times New Roman" w:cs="Times New Roman"/>
          <w:sz w:val="24"/>
          <w:szCs w:val="24"/>
        </w:rPr>
        <w:tab/>
      </w:r>
      <w:r w:rsidR="006462D9" w:rsidRPr="0041566C">
        <w:rPr>
          <w:rFonts w:ascii="Times New Roman" w:hAnsi="Times New Roman" w:cs="Times New Roman"/>
          <w:sz w:val="24"/>
          <w:szCs w:val="24"/>
        </w:rPr>
        <w:tab/>
      </w:r>
      <w:r w:rsidR="006462D9" w:rsidRPr="0041566C">
        <w:rPr>
          <w:rFonts w:ascii="Times New Roman" w:hAnsi="Times New Roman" w:cs="Times New Roman"/>
          <w:sz w:val="24"/>
          <w:szCs w:val="24"/>
        </w:rPr>
        <w:tab/>
      </w:r>
      <w:r w:rsidR="006462D9" w:rsidRPr="0041566C">
        <w:rPr>
          <w:rFonts w:ascii="Times New Roman" w:hAnsi="Times New Roman" w:cs="Times New Roman"/>
          <w:sz w:val="24"/>
          <w:szCs w:val="24"/>
        </w:rPr>
        <w:tab/>
      </w:r>
      <w:r w:rsidRPr="0041566C">
        <w:rPr>
          <w:rFonts w:ascii="Times New Roman" w:hAnsi="Times New Roman" w:cs="Times New Roman"/>
          <w:sz w:val="24"/>
          <w:szCs w:val="24"/>
        </w:rPr>
        <w:t xml:space="preserve">   </w:t>
      </w:r>
      <w:r w:rsidR="00FC127D" w:rsidRPr="0041566C">
        <w:rPr>
          <w:rFonts w:ascii="Times New Roman" w:hAnsi="Times New Roman" w:cs="Times New Roman"/>
          <w:sz w:val="24"/>
          <w:szCs w:val="24"/>
        </w:rPr>
        <w:t xml:space="preserve"> </w:t>
      </w:r>
      <w:r w:rsidR="002B02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1566C">
        <w:rPr>
          <w:rFonts w:ascii="Times New Roman" w:hAnsi="Times New Roman" w:cs="Times New Roman"/>
          <w:sz w:val="24"/>
          <w:szCs w:val="24"/>
        </w:rPr>
        <w:t xml:space="preserve">        </w:t>
      </w:r>
      <w:r w:rsidR="00FC127D" w:rsidRPr="0041566C">
        <w:rPr>
          <w:rFonts w:ascii="Times New Roman" w:hAnsi="Times New Roman" w:cs="Times New Roman"/>
          <w:sz w:val="24"/>
          <w:szCs w:val="24"/>
        </w:rPr>
        <w:t xml:space="preserve"> </w:t>
      </w:r>
      <w:r w:rsidR="006462D9" w:rsidRPr="0041566C">
        <w:rPr>
          <w:rFonts w:ascii="Times New Roman" w:hAnsi="Times New Roman" w:cs="Times New Roman"/>
          <w:sz w:val="24"/>
          <w:szCs w:val="24"/>
        </w:rPr>
        <w:t>№</w:t>
      </w:r>
      <w:r w:rsidRPr="0041566C">
        <w:rPr>
          <w:rFonts w:ascii="Times New Roman" w:hAnsi="Times New Roman" w:cs="Times New Roman"/>
          <w:sz w:val="24"/>
          <w:szCs w:val="24"/>
        </w:rPr>
        <w:t xml:space="preserve"> 4</w:t>
      </w:r>
      <w:r w:rsidR="0041566C">
        <w:rPr>
          <w:rFonts w:ascii="Times New Roman" w:hAnsi="Times New Roman" w:cs="Times New Roman"/>
          <w:sz w:val="24"/>
          <w:szCs w:val="24"/>
        </w:rPr>
        <w:t>82</w:t>
      </w:r>
    </w:p>
    <w:p w:rsidR="00FC127D" w:rsidRPr="0041566C" w:rsidRDefault="00FC127D" w:rsidP="00646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566C">
        <w:rPr>
          <w:rFonts w:ascii="Times New Roman" w:hAnsi="Times New Roman" w:cs="Times New Roman"/>
          <w:sz w:val="24"/>
          <w:szCs w:val="24"/>
        </w:rPr>
        <w:t xml:space="preserve">  г</w:t>
      </w:r>
      <w:proofErr w:type="gramStart"/>
      <w:r w:rsidRPr="0041566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1566C">
        <w:rPr>
          <w:rFonts w:ascii="Times New Roman" w:hAnsi="Times New Roman" w:cs="Times New Roman"/>
          <w:sz w:val="24"/>
          <w:szCs w:val="24"/>
        </w:rPr>
        <w:t>оздок</w:t>
      </w:r>
    </w:p>
    <w:p w:rsidR="00FC127D" w:rsidRPr="0041566C" w:rsidRDefault="00FC127D" w:rsidP="00646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A6D" w:rsidRPr="0041566C" w:rsidRDefault="00AC5BD7" w:rsidP="00646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566C">
        <w:rPr>
          <w:rFonts w:ascii="Times New Roman" w:hAnsi="Times New Roman" w:cs="Times New Roman"/>
          <w:b/>
          <w:sz w:val="24"/>
          <w:szCs w:val="24"/>
        </w:rPr>
        <w:t xml:space="preserve">О регистрации на участие </w:t>
      </w:r>
      <w:r w:rsidRPr="00415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государственной итоговой аттестации по образовательным программам </w:t>
      </w:r>
      <w:r w:rsidR="00A27742" w:rsidRPr="00415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основного </w:t>
      </w:r>
      <w:r w:rsidRPr="00415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общего образования в</w:t>
      </w:r>
      <w:r w:rsidRPr="00415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A6D" w:rsidRPr="0041566C">
        <w:rPr>
          <w:rFonts w:ascii="Times New Roman" w:hAnsi="Times New Roman" w:cs="Times New Roman"/>
          <w:b/>
          <w:sz w:val="24"/>
          <w:szCs w:val="24"/>
        </w:rPr>
        <w:t>Моздокск</w:t>
      </w:r>
      <w:r w:rsidRPr="0041566C">
        <w:rPr>
          <w:rFonts w:ascii="Times New Roman" w:hAnsi="Times New Roman" w:cs="Times New Roman"/>
          <w:b/>
          <w:sz w:val="24"/>
          <w:szCs w:val="24"/>
        </w:rPr>
        <w:t xml:space="preserve">ом </w:t>
      </w:r>
      <w:r w:rsidR="008F6A6D" w:rsidRPr="0041566C">
        <w:rPr>
          <w:rFonts w:ascii="Times New Roman" w:hAnsi="Times New Roman" w:cs="Times New Roman"/>
          <w:b/>
          <w:sz w:val="24"/>
          <w:szCs w:val="24"/>
        </w:rPr>
        <w:t>район</w:t>
      </w:r>
      <w:r w:rsidRPr="0041566C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415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A6D" w:rsidRPr="0041566C">
        <w:rPr>
          <w:rFonts w:ascii="Times New Roman" w:hAnsi="Times New Roman" w:cs="Times New Roman"/>
          <w:b/>
          <w:sz w:val="24"/>
          <w:szCs w:val="24"/>
        </w:rPr>
        <w:t>в</w:t>
      </w:r>
      <w:r w:rsidRPr="00415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B93" w:rsidRPr="0041566C">
        <w:rPr>
          <w:rFonts w:ascii="Times New Roman" w:hAnsi="Times New Roman" w:cs="Times New Roman"/>
          <w:b/>
          <w:sz w:val="24"/>
          <w:szCs w:val="24"/>
        </w:rPr>
        <w:t>20</w:t>
      </w:r>
      <w:r w:rsidR="00AE3CD9" w:rsidRPr="0041566C">
        <w:rPr>
          <w:rFonts w:ascii="Times New Roman" w:hAnsi="Times New Roman" w:cs="Times New Roman"/>
          <w:b/>
          <w:sz w:val="24"/>
          <w:szCs w:val="24"/>
        </w:rPr>
        <w:t>2</w:t>
      </w:r>
      <w:r w:rsidR="0041566C">
        <w:rPr>
          <w:rFonts w:ascii="Times New Roman" w:hAnsi="Times New Roman" w:cs="Times New Roman"/>
          <w:b/>
          <w:sz w:val="24"/>
          <w:szCs w:val="24"/>
        </w:rPr>
        <w:t>5</w:t>
      </w:r>
      <w:r w:rsidR="007A1B93" w:rsidRPr="004156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A6D" w:rsidRPr="0041566C">
        <w:rPr>
          <w:rFonts w:ascii="Times New Roman" w:hAnsi="Times New Roman" w:cs="Times New Roman"/>
          <w:b/>
          <w:sz w:val="24"/>
          <w:szCs w:val="24"/>
        </w:rPr>
        <w:t>году.</w:t>
      </w:r>
    </w:p>
    <w:p w:rsidR="008F6A6D" w:rsidRPr="0041566C" w:rsidRDefault="008F6A6D" w:rsidP="00172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1566C" w:rsidRDefault="008A729C" w:rsidP="00EE2E2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66C">
        <w:rPr>
          <w:rFonts w:ascii="Times New Roman" w:hAnsi="Times New Roman" w:cs="Times New Roman"/>
          <w:color w:val="000000"/>
          <w:sz w:val="24"/>
          <w:szCs w:val="24"/>
        </w:rPr>
        <w:t>На основании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A6D" w:rsidRPr="0041566C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Pr="004156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F6A6D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Северная Осетия-Алания </w:t>
      </w:r>
      <w:r w:rsidR="008F6A6D" w:rsidRPr="0041566C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566C">
        <w:rPr>
          <w:rFonts w:ascii="Times New Roman" w:hAnsi="Times New Roman" w:cs="Times New Roman"/>
          <w:color w:val="000000"/>
          <w:sz w:val="24"/>
          <w:szCs w:val="24"/>
        </w:rPr>
        <w:t>23.12.2024 г.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A6D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41566C">
        <w:rPr>
          <w:rFonts w:ascii="Times New Roman" w:hAnsi="Times New Roman" w:cs="Times New Roman"/>
          <w:color w:val="000000"/>
          <w:sz w:val="24"/>
          <w:szCs w:val="24"/>
        </w:rPr>
        <w:t>1038</w:t>
      </w:r>
      <w:r w:rsidR="008F6A6D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</w:t>
      </w:r>
      <w:r w:rsidR="0041566C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орядка  </w:t>
      </w:r>
      <w:r w:rsidR="007A1B93" w:rsidRPr="0041566C">
        <w:rPr>
          <w:rFonts w:ascii="Times New Roman" w:hAnsi="Times New Roman" w:cs="Times New Roman"/>
          <w:sz w:val="24"/>
          <w:szCs w:val="24"/>
        </w:rPr>
        <w:t xml:space="preserve">регистрации на участие </w:t>
      </w:r>
      <w:r w:rsidR="007A1B93" w:rsidRPr="004156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государственной итоговой аттестации по образовательным программам </w:t>
      </w:r>
      <w:r w:rsidR="00A27742" w:rsidRPr="0041566C">
        <w:rPr>
          <w:rFonts w:ascii="Times New Roman" w:hAnsi="Times New Roman" w:cs="Times New Roman"/>
          <w:bCs/>
          <w:color w:val="000000"/>
          <w:sz w:val="24"/>
          <w:szCs w:val="24"/>
        </w:rPr>
        <w:t>основного</w:t>
      </w:r>
      <w:r w:rsidR="007A1B93" w:rsidRPr="004156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общего образования в 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>Республике Северная Осетия-Алания в 20</w:t>
      </w:r>
      <w:r w:rsidR="00AE3CD9" w:rsidRPr="0041566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1566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году»</w:t>
      </w:r>
    </w:p>
    <w:p w:rsidR="002B02FB" w:rsidRDefault="00D95F89" w:rsidP="002B02F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AE3CD9" w:rsidRPr="0041566C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="00AE3CD9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="00AE3CD9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3CD9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E3CD9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E3CD9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="00AE3CD9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="00AE3CD9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3CD9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E3CD9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1B93" w:rsidRPr="0041566C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8F6A6D" w:rsidRPr="0041566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B02FB" w:rsidRPr="002B02FB" w:rsidRDefault="002B02FB" w:rsidP="002B02F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</w:t>
      </w:r>
      <w:r w:rsidR="0041566C" w:rsidRPr="00E61E55">
        <w:rPr>
          <w:rFonts w:ascii="Times New Roman" w:hAnsi="Times New Roman" w:cs="Times New Roman"/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41566C">
        <w:rPr>
          <w:rFonts w:ascii="Times New Roman" w:hAnsi="Times New Roman" w:cs="Times New Roman"/>
          <w:sz w:val="24"/>
          <w:szCs w:val="24"/>
        </w:rPr>
        <w:t>4</w:t>
      </w:r>
      <w:r w:rsidR="0041566C" w:rsidRPr="00E61E55">
        <w:rPr>
          <w:rFonts w:ascii="Times New Roman" w:hAnsi="Times New Roman" w:cs="Times New Roman"/>
          <w:sz w:val="24"/>
          <w:szCs w:val="24"/>
        </w:rPr>
        <w:t xml:space="preserve"> – 2</w:t>
      </w:r>
      <w:r w:rsidR="0041566C">
        <w:rPr>
          <w:rFonts w:ascii="Times New Roman" w:hAnsi="Times New Roman" w:cs="Times New Roman"/>
          <w:sz w:val="24"/>
          <w:szCs w:val="24"/>
        </w:rPr>
        <w:t>5</w:t>
      </w:r>
      <w:r w:rsidR="0041566C" w:rsidRPr="00E61E55">
        <w:rPr>
          <w:rFonts w:ascii="Times New Roman" w:hAnsi="Times New Roman" w:cs="Times New Roman"/>
          <w:sz w:val="24"/>
          <w:szCs w:val="24"/>
        </w:rPr>
        <w:t xml:space="preserve"> учебном году в Моздокском районе</w:t>
      </w:r>
      <w:r w:rsidR="0041566C" w:rsidRPr="00E61E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:</w:t>
      </w:r>
    </w:p>
    <w:p w:rsidR="00316F4A" w:rsidRPr="0041566C" w:rsidRDefault="00CC16D9" w:rsidP="00FC12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66C">
        <w:rPr>
          <w:rFonts w:ascii="Times New Roman" w:hAnsi="Times New Roman" w:cs="Times New Roman"/>
          <w:color w:val="000000"/>
          <w:sz w:val="24"/>
          <w:szCs w:val="24"/>
        </w:rPr>
        <w:t>1.1</w:t>
      </w:r>
      <w:r w:rsidRPr="0041566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B202C" w:rsidRPr="0041566C">
        <w:rPr>
          <w:rFonts w:ascii="Times New Roman" w:hAnsi="Times New Roman" w:cs="Times New Roman"/>
          <w:color w:val="000000"/>
          <w:sz w:val="24"/>
          <w:szCs w:val="24"/>
        </w:rPr>
        <w:t>довести содержание</w:t>
      </w:r>
      <w:r w:rsidR="00316F4A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3CD9" w:rsidRPr="0041566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16F4A" w:rsidRPr="0041566C">
        <w:rPr>
          <w:rFonts w:ascii="Times New Roman" w:hAnsi="Times New Roman" w:cs="Times New Roman"/>
          <w:bCs/>
          <w:color w:val="000000"/>
          <w:sz w:val="24"/>
          <w:szCs w:val="24"/>
        </w:rPr>
        <w:t>Порядк</w:t>
      </w:r>
      <w:r w:rsidR="009B202C" w:rsidRPr="0041566C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316F4A" w:rsidRPr="004156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16F4A" w:rsidRPr="0041566C">
        <w:rPr>
          <w:rFonts w:ascii="Times New Roman" w:hAnsi="Times New Roman" w:cs="Times New Roman"/>
          <w:sz w:val="24"/>
          <w:szCs w:val="24"/>
        </w:rPr>
        <w:t xml:space="preserve">регистрации на участие </w:t>
      </w:r>
      <w:r w:rsidR="00316F4A" w:rsidRPr="0041566C">
        <w:rPr>
          <w:rFonts w:ascii="Times New Roman" w:hAnsi="Times New Roman" w:cs="Times New Roman"/>
          <w:bCs/>
          <w:color w:val="000000"/>
          <w:sz w:val="24"/>
          <w:szCs w:val="24"/>
        </w:rPr>
        <w:t>в государственной итоговой аттестации по образовательным программам основного общего образования в</w:t>
      </w:r>
      <w:r w:rsidR="00316F4A" w:rsidRPr="0041566C">
        <w:rPr>
          <w:rFonts w:ascii="Times New Roman" w:hAnsi="Times New Roman" w:cs="Times New Roman"/>
          <w:sz w:val="24"/>
          <w:szCs w:val="24"/>
        </w:rPr>
        <w:t xml:space="preserve"> </w:t>
      </w:r>
      <w:r w:rsidR="00316F4A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Республике Северная Осетия-Алания </w:t>
      </w:r>
      <w:r w:rsidR="00316F4A" w:rsidRPr="0041566C">
        <w:rPr>
          <w:rFonts w:ascii="Times New Roman" w:hAnsi="Times New Roman" w:cs="Times New Roman"/>
          <w:sz w:val="24"/>
          <w:szCs w:val="24"/>
        </w:rPr>
        <w:t>в 20</w:t>
      </w:r>
      <w:r w:rsidR="00AE3CD9" w:rsidRPr="0041566C">
        <w:rPr>
          <w:rFonts w:ascii="Times New Roman" w:hAnsi="Times New Roman" w:cs="Times New Roman"/>
          <w:sz w:val="24"/>
          <w:szCs w:val="24"/>
        </w:rPr>
        <w:t>2</w:t>
      </w:r>
      <w:r w:rsidR="002B02FB">
        <w:rPr>
          <w:rFonts w:ascii="Times New Roman" w:hAnsi="Times New Roman" w:cs="Times New Roman"/>
          <w:sz w:val="24"/>
          <w:szCs w:val="24"/>
        </w:rPr>
        <w:t>5</w:t>
      </w:r>
      <w:r w:rsidR="00316F4A" w:rsidRPr="0041566C">
        <w:rPr>
          <w:rFonts w:ascii="Times New Roman" w:hAnsi="Times New Roman" w:cs="Times New Roman"/>
          <w:sz w:val="24"/>
          <w:szCs w:val="24"/>
        </w:rPr>
        <w:t xml:space="preserve"> году</w:t>
      </w:r>
      <w:r w:rsidR="00AE3CD9" w:rsidRPr="0041566C">
        <w:rPr>
          <w:rFonts w:ascii="Times New Roman" w:hAnsi="Times New Roman" w:cs="Times New Roman"/>
          <w:sz w:val="24"/>
          <w:szCs w:val="24"/>
        </w:rPr>
        <w:t xml:space="preserve">» </w:t>
      </w:r>
      <w:r w:rsidR="00EE2E24" w:rsidRPr="0041566C">
        <w:rPr>
          <w:rFonts w:ascii="Times New Roman" w:hAnsi="Times New Roman" w:cs="Times New Roman"/>
          <w:sz w:val="24"/>
          <w:szCs w:val="24"/>
        </w:rPr>
        <w:t>(далее - Порядок)</w:t>
      </w:r>
      <w:r w:rsidR="00EE2E24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202C" w:rsidRPr="0041566C">
        <w:rPr>
          <w:rFonts w:ascii="Times New Roman" w:hAnsi="Times New Roman" w:cs="Times New Roman"/>
          <w:sz w:val="24"/>
          <w:szCs w:val="24"/>
        </w:rPr>
        <w:t>до всех заинтересованных лиц</w:t>
      </w:r>
      <w:r w:rsidR="00EE2E24" w:rsidRPr="0041566C">
        <w:rPr>
          <w:rFonts w:ascii="Times New Roman" w:hAnsi="Times New Roman" w:cs="Times New Roman"/>
          <w:sz w:val="24"/>
          <w:szCs w:val="24"/>
        </w:rPr>
        <w:t>;</w:t>
      </w:r>
      <w:r w:rsidR="009B202C" w:rsidRPr="00415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02C" w:rsidRPr="0041566C" w:rsidRDefault="009B202C" w:rsidP="00FC127D">
      <w:pPr>
        <w:pStyle w:val="a5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обеспечить </w:t>
      </w:r>
      <w:r w:rsidR="00316F4A" w:rsidRPr="0041566C">
        <w:rPr>
          <w:rFonts w:ascii="Times New Roman" w:hAnsi="Times New Roman" w:cs="Times New Roman"/>
          <w:color w:val="000000"/>
          <w:sz w:val="24"/>
          <w:szCs w:val="24"/>
        </w:rPr>
        <w:t>разме</w:t>
      </w:r>
      <w:r w:rsidRPr="0041566C">
        <w:rPr>
          <w:rFonts w:ascii="Times New Roman" w:hAnsi="Times New Roman" w:cs="Times New Roman"/>
          <w:color w:val="000000"/>
          <w:sz w:val="24"/>
          <w:szCs w:val="24"/>
        </w:rPr>
        <w:t>щение</w:t>
      </w:r>
      <w:r w:rsidR="00316F4A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Порядка </w:t>
      </w:r>
      <w:r w:rsidR="00316F4A" w:rsidRPr="0041566C">
        <w:rPr>
          <w:rFonts w:ascii="Times New Roman" w:hAnsi="Times New Roman" w:cs="Times New Roman"/>
          <w:color w:val="000000"/>
          <w:sz w:val="24"/>
          <w:szCs w:val="24"/>
        </w:rPr>
        <w:t>на официальном сайте Управления образования</w:t>
      </w:r>
      <w:r w:rsidR="00CC16D9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02FB" w:rsidRPr="00E61E55">
        <w:rPr>
          <w:rFonts w:ascii="Times New Roman" w:hAnsi="Times New Roman" w:cs="Times New Roman"/>
          <w:color w:val="000000"/>
          <w:sz w:val="24"/>
          <w:szCs w:val="24"/>
        </w:rPr>
        <w:t>https://mozdok-ruo.uoedu.ru/</w:t>
      </w:r>
    </w:p>
    <w:p w:rsidR="009B202C" w:rsidRPr="0041566C" w:rsidRDefault="009B202C" w:rsidP="00FC127D">
      <w:pPr>
        <w:pStyle w:val="a5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66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C16D9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566C">
        <w:rPr>
          <w:rFonts w:ascii="Times New Roman" w:hAnsi="Times New Roman" w:cs="Times New Roman"/>
          <w:sz w:val="24"/>
          <w:szCs w:val="24"/>
        </w:rPr>
        <w:t>Руководителям общеобразовательных организаций Моздокского района:</w:t>
      </w:r>
    </w:p>
    <w:p w:rsidR="009B202C" w:rsidRPr="0041566C" w:rsidRDefault="009B202C" w:rsidP="00FC12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2.1 назначить лиц, ответственных за приём и регистрацию заявлений на участие в </w:t>
      </w:r>
      <w:r w:rsidRPr="0041566C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государственной итоговой аттестации по образовательным программам основного общего образования;</w:t>
      </w:r>
    </w:p>
    <w:p w:rsidR="009B202C" w:rsidRPr="0041566C" w:rsidRDefault="00EE2E24" w:rsidP="00EE2E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2.2 </w:t>
      </w:r>
      <w:r w:rsidR="009B202C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в установленные сроки регистрацию участников </w:t>
      </w:r>
      <w:r w:rsidR="009B202C" w:rsidRPr="0041566C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государственной итоговой аттестации по образовательным программам основного общего образования в соответствии с Порядком</w:t>
      </w:r>
      <w:r w:rsidRPr="0041566C">
        <w:rPr>
          <w:rFonts w:ascii="Times New Roman" w:hAnsi="Times New Roman" w:cs="Times New Roman"/>
          <w:sz w:val="24"/>
          <w:szCs w:val="24"/>
        </w:rPr>
        <w:t>;</w:t>
      </w:r>
    </w:p>
    <w:p w:rsidR="00FC127D" w:rsidRPr="0041566C" w:rsidRDefault="009B202C" w:rsidP="00B4701A">
      <w:pPr>
        <w:pStyle w:val="a5"/>
        <w:numPr>
          <w:ilvl w:val="1"/>
          <w:numId w:val="10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</w:t>
      </w:r>
      <w:r w:rsidR="00FC127D" w:rsidRPr="0041566C">
        <w:rPr>
          <w:rFonts w:ascii="Times New Roman" w:hAnsi="Times New Roman" w:cs="Times New Roman"/>
          <w:color w:val="000000"/>
          <w:sz w:val="24"/>
          <w:szCs w:val="24"/>
        </w:rPr>
        <w:t>Порядок</w:t>
      </w:r>
      <w:proofErr w:type="gramEnd"/>
      <w:r w:rsidR="00FC127D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официальных сайтах</w:t>
      </w:r>
      <w:r w:rsidR="00FC127D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общеобразовательных организаций. </w:t>
      </w:r>
    </w:p>
    <w:p w:rsidR="00172C26" w:rsidRPr="0041566C" w:rsidRDefault="008F6A6D" w:rsidP="00B4701A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</w:t>
      </w:r>
      <w:r w:rsidR="00172C26" w:rsidRPr="0041566C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="00172C26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566C">
        <w:rPr>
          <w:rFonts w:ascii="Times New Roman" w:hAnsi="Times New Roman" w:cs="Times New Roman"/>
          <w:color w:val="000000"/>
          <w:sz w:val="24"/>
          <w:szCs w:val="24"/>
        </w:rPr>
        <w:t>исполнени</w:t>
      </w:r>
      <w:r w:rsidR="00172C26" w:rsidRPr="0041566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приказа </w:t>
      </w:r>
      <w:r w:rsidR="00EE2E24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возложить на заместителя начальника </w:t>
      </w:r>
      <w:r w:rsidR="00B4701A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Н.В. </w:t>
      </w:r>
      <w:r w:rsidR="00EE2E24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Байкалову </w:t>
      </w:r>
    </w:p>
    <w:p w:rsidR="00950CA3" w:rsidRPr="0041566C" w:rsidRDefault="00950CA3" w:rsidP="00950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0CA3" w:rsidRDefault="00950CA3" w:rsidP="00950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02FB" w:rsidRPr="0041566C" w:rsidRDefault="002B02FB" w:rsidP="00950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2C26" w:rsidRPr="0041566C" w:rsidRDefault="00172C26" w:rsidP="00172C2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66C">
        <w:rPr>
          <w:rFonts w:ascii="Times New Roman" w:hAnsi="Times New Roman" w:cs="Times New Roman"/>
          <w:color w:val="000000"/>
          <w:sz w:val="24"/>
          <w:szCs w:val="24"/>
        </w:rPr>
        <w:t>Начальник</w:t>
      </w:r>
      <w:r w:rsidR="00950CA3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 образования</w:t>
      </w:r>
      <w:r w:rsidRPr="0041566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50CA3" w:rsidRPr="0041566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1566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02FB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EE2E24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Н.Н. </w:t>
      </w:r>
      <w:proofErr w:type="spellStart"/>
      <w:r w:rsidR="00EE2E24" w:rsidRPr="0041566C">
        <w:rPr>
          <w:rFonts w:ascii="Times New Roman" w:hAnsi="Times New Roman" w:cs="Times New Roman"/>
          <w:color w:val="000000"/>
          <w:sz w:val="24"/>
          <w:szCs w:val="24"/>
        </w:rPr>
        <w:t>Гаспарьянц</w:t>
      </w:r>
      <w:proofErr w:type="spellEnd"/>
    </w:p>
    <w:p w:rsidR="00D95F89" w:rsidRDefault="00D95F89" w:rsidP="00172C2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02FB" w:rsidRDefault="002B02FB" w:rsidP="00172C2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B02FB" w:rsidRPr="0041566C" w:rsidRDefault="002B02FB" w:rsidP="00172C2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5F89" w:rsidRPr="0041566C" w:rsidRDefault="00D95F89" w:rsidP="002B02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66C">
        <w:rPr>
          <w:rFonts w:ascii="Times New Roman" w:hAnsi="Times New Roman" w:cs="Times New Roman"/>
          <w:color w:val="000000"/>
          <w:sz w:val="24"/>
          <w:szCs w:val="24"/>
        </w:rPr>
        <w:t>С приказом ознакомле</w:t>
      </w:r>
      <w:proofErr w:type="gramStart"/>
      <w:r w:rsidRPr="0041566C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B4701A" w:rsidRPr="0041566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B4701A" w:rsidRPr="0041566C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41566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A729C" w:rsidRPr="0041566C" w:rsidRDefault="008A729C" w:rsidP="002B02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66C">
        <w:rPr>
          <w:rFonts w:ascii="Times New Roman" w:hAnsi="Times New Roman" w:cs="Times New Roman"/>
          <w:color w:val="000000"/>
          <w:sz w:val="24"/>
          <w:szCs w:val="24"/>
        </w:rPr>
        <w:t>________________ Байкалова Н.В.</w:t>
      </w:r>
    </w:p>
    <w:p w:rsidR="00D87047" w:rsidRPr="0041566C" w:rsidRDefault="008A729C" w:rsidP="002B02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proofErr w:type="spellStart"/>
      <w:r w:rsidR="00D95F89" w:rsidRPr="0041566C">
        <w:rPr>
          <w:rFonts w:ascii="Times New Roman" w:hAnsi="Times New Roman" w:cs="Times New Roman"/>
          <w:color w:val="000000"/>
          <w:sz w:val="24"/>
          <w:szCs w:val="24"/>
        </w:rPr>
        <w:t>Индолова</w:t>
      </w:r>
      <w:proofErr w:type="spellEnd"/>
      <w:r w:rsidR="00D95F89" w:rsidRPr="0041566C">
        <w:rPr>
          <w:rFonts w:ascii="Times New Roman" w:hAnsi="Times New Roman" w:cs="Times New Roman"/>
          <w:color w:val="000000"/>
          <w:sz w:val="24"/>
          <w:szCs w:val="24"/>
        </w:rPr>
        <w:t xml:space="preserve"> Л.В. </w:t>
      </w:r>
    </w:p>
    <w:sectPr w:rsidR="00D87047" w:rsidRPr="0041566C" w:rsidSect="00AE3CD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DD1"/>
    <w:multiLevelType w:val="multilevel"/>
    <w:tmpl w:val="BC48B6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DE0CD9"/>
    <w:multiLevelType w:val="multilevel"/>
    <w:tmpl w:val="49607B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">
    <w:nsid w:val="15396AD7"/>
    <w:multiLevelType w:val="multilevel"/>
    <w:tmpl w:val="2AA8C8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40A40BE"/>
    <w:multiLevelType w:val="multilevel"/>
    <w:tmpl w:val="D526A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Bookman Old Style" w:eastAsiaTheme="minorEastAsia" w:hAnsi="Bookman Old Style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54F4DE2"/>
    <w:multiLevelType w:val="hybridMultilevel"/>
    <w:tmpl w:val="ED80FEF0"/>
    <w:lvl w:ilvl="0" w:tplc="0EEE0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284386"/>
    <w:multiLevelType w:val="multilevel"/>
    <w:tmpl w:val="81867D0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CE70D7D"/>
    <w:multiLevelType w:val="multilevel"/>
    <w:tmpl w:val="5EDA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4" w:hanging="2160"/>
      </w:pPr>
      <w:rPr>
        <w:rFonts w:hint="default"/>
      </w:rPr>
    </w:lvl>
  </w:abstractNum>
  <w:abstractNum w:abstractNumId="7">
    <w:nsid w:val="691939B2"/>
    <w:multiLevelType w:val="multilevel"/>
    <w:tmpl w:val="35DCBC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99D47B1"/>
    <w:multiLevelType w:val="multilevel"/>
    <w:tmpl w:val="282A30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EC365E2"/>
    <w:multiLevelType w:val="multilevel"/>
    <w:tmpl w:val="D9C4E4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A6D"/>
    <w:rsid w:val="000B7D77"/>
    <w:rsid w:val="00172C26"/>
    <w:rsid w:val="001C4E51"/>
    <w:rsid w:val="002B02FB"/>
    <w:rsid w:val="00316F4A"/>
    <w:rsid w:val="00357816"/>
    <w:rsid w:val="0038579F"/>
    <w:rsid w:val="003A4054"/>
    <w:rsid w:val="003E2EED"/>
    <w:rsid w:val="0041566C"/>
    <w:rsid w:val="006462D9"/>
    <w:rsid w:val="006712C9"/>
    <w:rsid w:val="007A0599"/>
    <w:rsid w:val="007A1B93"/>
    <w:rsid w:val="00851258"/>
    <w:rsid w:val="008A729C"/>
    <w:rsid w:val="008F6A6D"/>
    <w:rsid w:val="00950CA3"/>
    <w:rsid w:val="009B202C"/>
    <w:rsid w:val="009C247D"/>
    <w:rsid w:val="00A27742"/>
    <w:rsid w:val="00AC5BD7"/>
    <w:rsid w:val="00AE3CD9"/>
    <w:rsid w:val="00B4701A"/>
    <w:rsid w:val="00CC16D9"/>
    <w:rsid w:val="00D87047"/>
    <w:rsid w:val="00D95F89"/>
    <w:rsid w:val="00DB1CBF"/>
    <w:rsid w:val="00EE2E24"/>
    <w:rsid w:val="00F50312"/>
    <w:rsid w:val="00FC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99"/>
  </w:style>
  <w:style w:type="paragraph" w:styleId="1">
    <w:name w:val="heading 1"/>
    <w:basedOn w:val="a"/>
    <w:next w:val="a"/>
    <w:link w:val="10"/>
    <w:qFormat/>
    <w:rsid w:val="008F6A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A6D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8F6A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F6A6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8F6A6D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8F6A6D"/>
    <w:pPr>
      <w:shd w:val="clear" w:color="auto" w:fill="FFFFFF"/>
      <w:spacing w:after="600" w:line="317" w:lineRule="exact"/>
      <w:jc w:val="center"/>
      <w:outlineLvl w:val="0"/>
    </w:pPr>
    <w:rPr>
      <w:rFonts w:ascii="Times New Roman" w:eastAsia="Times New Roman" w:hAnsi="Times New Roman" w:cs="Times New Roman"/>
      <w:spacing w:val="20"/>
      <w:sz w:val="24"/>
      <w:szCs w:val="24"/>
    </w:rPr>
  </w:style>
  <w:style w:type="paragraph" w:styleId="a5">
    <w:name w:val="List Paragraph"/>
    <w:basedOn w:val="a"/>
    <w:uiPriority w:val="34"/>
    <w:qFormat/>
    <w:rsid w:val="007A1B9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512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ams-mozdo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16</cp:revision>
  <cp:lastPrinted>2025-01-13T07:09:00Z</cp:lastPrinted>
  <dcterms:created xsi:type="dcterms:W3CDTF">2018-12-13T06:57:00Z</dcterms:created>
  <dcterms:modified xsi:type="dcterms:W3CDTF">2025-01-13T07:10:00Z</dcterms:modified>
</cp:coreProperties>
</file>